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55B3" w:rsidRDefault="008555B3" w:rsidP="008555B3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8555B3">
        <w:rPr>
          <w:rFonts w:asciiTheme="majorBidi" w:hAnsiTheme="majorBidi" w:cstheme="majorBidi"/>
          <w:b/>
          <w:bCs/>
          <w:rtl/>
          <w:lang w:bidi="ar-IQ"/>
        </w:rPr>
        <w:t>((تاريخ البلاد العربية المعاصر))</w:t>
      </w:r>
    </w:p>
    <w:p w:rsidR="008555B3" w:rsidRPr="00E74F39" w:rsidRDefault="008555B3" w:rsidP="00E74F39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كلية الرشيد / قسم التاريخ</w:t>
      </w:r>
    </w:p>
    <w:p w:rsidR="008555B3" w:rsidRPr="00E74F39" w:rsidRDefault="008555B3" w:rsidP="00E74F39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م.د. حامد حميد كاظم</w:t>
      </w:r>
    </w:p>
    <w:p w:rsidR="008555B3" w:rsidRPr="00E74F39" w:rsidRDefault="008555B3" w:rsidP="00E74F39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المحاضرة/السابعة/ الفضل الثاني</w:t>
      </w:r>
    </w:p>
    <w:p w:rsidR="008555B3" w:rsidRPr="00E74F39" w:rsidRDefault="008555B3" w:rsidP="00E74F39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المشروع العربي الوحدوي</w:t>
      </w:r>
    </w:p>
    <w:p w:rsidR="008555B3" w:rsidRDefault="008555B3" w:rsidP="00E74F39">
      <w:pPr>
        <w:pStyle w:val="a4"/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u w:val="single"/>
          <w:rtl/>
          <w:lang w:bidi="ar-IQ"/>
        </w:rPr>
        <w:t>مشروع الهلال الخصيب</w:t>
      </w:r>
    </w:p>
    <w:p w:rsidR="00E74F39" w:rsidRPr="00E74F39" w:rsidRDefault="00E74F39" w:rsidP="00E74F39">
      <w:pPr>
        <w:pStyle w:val="a4"/>
        <w:ind w:left="-766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8555B3" w:rsidRPr="00E74F39" w:rsidRDefault="008555B3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سعى الشعب العربي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المطالبة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والتأكيد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في حقه في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الدولة العربية الموحدة ضمن ما تصورته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الأحزاب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والتنظيمات القومية السرية في زمن احتلال الدولة العثمانية وقد ساهم العرب بمعاونة الدول الغربية في الحرب العالمية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الأولى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مقابل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أعلام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بريطانيا باستقلال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الأقطار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العربية التي كانت تابعة للدولة العثمانية في المشرق في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إطار</w:t>
      </w:r>
      <w:r w:rsidR="00DA15FB" w:rsidRPr="00E74F39">
        <w:rPr>
          <w:rFonts w:asciiTheme="majorBidi" w:hAnsiTheme="majorBidi" w:cstheme="majorBidi"/>
          <w:b/>
          <w:bCs/>
          <w:rtl/>
          <w:lang w:bidi="ar-IQ"/>
        </w:rPr>
        <w:t xml:space="preserve"> واحدة .</w:t>
      </w:r>
    </w:p>
    <w:p w:rsidR="00DA15FB" w:rsidRDefault="00DA15FB" w:rsidP="00E74F39">
      <w:pPr>
        <w:pStyle w:val="a4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انتهت الحرب العالمية بانتصار دول الحلفاء منها بريطانيا وفرنسا التي انقضت وعودها وانتهت بتجزئة الدول العربية ووضعها تحت سيطرة الدول الغربية بخاصة بريطانيا وفرنسا وغيرها.</w:t>
      </w:r>
    </w:p>
    <w:p w:rsidR="00E74F39" w:rsidRPr="00E74F39" w:rsidRDefault="00E74F39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DA15FB" w:rsidRPr="00E74F39" w:rsidRDefault="00DA15FB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ونفذت الدول توسيع الموجة الغربية في الفكر والاقتصاد وتحقيق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أطماع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الصهيونية في فلسطين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وإثارة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الاتجاهات والنعرات الطائفية والعرقية في الوطن العربي .</w:t>
      </w:r>
    </w:p>
    <w:p w:rsidR="00DA15FB" w:rsidRPr="00E74F39" w:rsidRDefault="00DA15FB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ظهر العديد من المشاريع والمحاولات الاتحادية والوحدوية العربية اغلبها شكلي وسطحي . وقد ارتبطت تلك المشاريع برغبة بعض الحك</w:t>
      </w:r>
      <w:r w:rsidR="00E74F39">
        <w:rPr>
          <w:rFonts w:asciiTheme="majorBidi" w:hAnsiTheme="majorBidi" w:cstheme="majorBidi" w:hint="cs"/>
          <w:b/>
          <w:bCs/>
          <w:rtl/>
          <w:lang w:bidi="ar-IQ"/>
        </w:rPr>
        <w:t>ا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م العرب المرتبطين بعجلة السياسة الغربية الهدف منه الدعاية واحتواء حالة المد القومي العربي الوحدوي </w:t>
      </w:r>
      <w:r w:rsidR="00136B0C" w:rsidRPr="00E74F39">
        <w:rPr>
          <w:rFonts w:asciiTheme="majorBidi" w:hAnsiTheme="majorBidi" w:cstheme="majorBidi"/>
          <w:b/>
          <w:bCs/>
          <w:rtl/>
          <w:lang w:bidi="ar-IQ"/>
        </w:rPr>
        <w:t>.</w:t>
      </w:r>
    </w:p>
    <w:p w:rsidR="00136B0C" w:rsidRDefault="00136B0C" w:rsidP="00E74F39">
      <w:pPr>
        <w:pStyle w:val="a4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ومن هذه المشاريع قدم نوري السعيد رئيس الوزراء العراقي في تشرين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1942 مشروع</w:t>
      </w:r>
      <w:r w:rsidR="00E74F39">
        <w:rPr>
          <w:rFonts w:asciiTheme="majorBidi" w:hAnsiTheme="majorBidi" w:cstheme="majorBidi" w:hint="cs"/>
          <w:b/>
          <w:bCs/>
          <w:rtl/>
          <w:lang w:bidi="ar-IQ"/>
        </w:rPr>
        <w:t>ه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في كتاب سماه (الكتاب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الأزرق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) قدمه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ريتشارد جيمس وزير الدولة البريطاني لشؤون الشرق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الأوسط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الذي كان يقيم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آنذاك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في القاهرة .</w:t>
      </w:r>
    </w:p>
    <w:p w:rsidR="00E74F39" w:rsidRPr="00E74F39" w:rsidRDefault="00E74F39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136B0C" w:rsidRPr="00E74F39" w:rsidRDefault="00136B0C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كما وزع نوري السعيد مشروعه شخصيا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رؤساء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وزارات العرب 1943 وكان يهدف من وراءه تحقيق وحدة دول الهلال الخصيب تماشيا مع رغبة وزير خارجية بريطانيا </w:t>
      </w:r>
      <w:r w:rsidR="00E74F39">
        <w:rPr>
          <w:rFonts w:asciiTheme="majorBidi" w:hAnsiTheme="majorBidi" w:cstheme="majorBidi" w:hint="cs"/>
          <w:b/>
          <w:bCs/>
          <w:rtl/>
          <w:lang w:bidi="ar-IQ"/>
        </w:rPr>
        <w:t>آ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يدن ودعا 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 xml:space="preserve"> وحدة كل من (سوريا/لبنان/</w:t>
      </w:r>
      <w:r w:rsidR="00E74F39" w:rsidRPr="00E74F39">
        <w:rPr>
          <w:rFonts w:asciiTheme="majorBidi" w:hAnsiTheme="majorBidi" w:cstheme="majorBidi" w:hint="cs"/>
          <w:b/>
          <w:bCs/>
          <w:rtl/>
          <w:lang w:bidi="ar-IQ"/>
        </w:rPr>
        <w:t>الأردن</w:t>
      </w:r>
      <w:r w:rsidRPr="00E74F39">
        <w:rPr>
          <w:rFonts w:asciiTheme="majorBidi" w:hAnsiTheme="majorBidi" w:cstheme="majorBidi"/>
          <w:b/>
          <w:bCs/>
          <w:rtl/>
          <w:lang w:bidi="ar-IQ"/>
        </w:rPr>
        <w:t>/فلسطين/العراق) .</w:t>
      </w:r>
    </w:p>
    <w:p w:rsidR="00136B0C" w:rsidRDefault="00136B0C" w:rsidP="00E74F39">
      <w:pPr>
        <w:pStyle w:val="a4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74F39">
        <w:rPr>
          <w:rFonts w:asciiTheme="majorBidi" w:hAnsiTheme="majorBidi" w:cstheme="majorBidi"/>
          <w:b/>
          <w:bCs/>
          <w:rtl/>
          <w:lang w:bidi="ar-IQ"/>
        </w:rPr>
        <w:t>تضمن مشروع نوري سعيد الاتحادي تصوراته للمشاكل القائمة في البلاد العربية المعنية وطرق علاجها واعتبرها الحل المنصف الوحيد لضمان دوام السلام والاستقرار والتقدم بمنطقة الهلال الخصيب .</w:t>
      </w:r>
    </w:p>
    <w:p w:rsidR="00E74F39" w:rsidRPr="00E74F39" w:rsidRDefault="00E74F39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136B0C" w:rsidRPr="00CF6476" w:rsidRDefault="00136B0C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>طلب نوري السعيد مراعاة المطالب التالية</w:t>
      </w:r>
    </w:p>
    <w:p w:rsidR="00136B0C" w:rsidRPr="00CF6476" w:rsidRDefault="00E74F39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136B0C"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الآراء</w:t>
      </w:r>
      <w:r w:rsidR="00136B0C"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التي قدمها في الكتاب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الأزرق</w:t>
      </w:r>
      <w:r w:rsidR="00136B0C" w:rsidRPr="00CF6476">
        <w:rPr>
          <w:rFonts w:asciiTheme="majorBidi" w:hAnsiTheme="majorBidi" w:cstheme="majorBidi"/>
          <w:b/>
          <w:bCs/>
          <w:rtl/>
          <w:lang w:bidi="ar-IQ"/>
        </w:rPr>
        <w:t xml:space="preserve"> تعبر عن وجهة نظر شخصية بحتة وليس بيان عن سياسة الحكومة العراقية رغم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136B0C" w:rsidRPr="00CF6476">
        <w:rPr>
          <w:rFonts w:asciiTheme="majorBidi" w:hAnsiTheme="majorBidi" w:cstheme="majorBidi"/>
          <w:b/>
          <w:bCs/>
          <w:rtl/>
          <w:lang w:bidi="ar-IQ"/>
        </w:rPr>
        <w:t xml:space="preserve"> عدد من زعماء العراقيين يؤيدون ذلك</w:t>
      </w:r>
    </w:p>
    <w:p w:rsidR="00136B0C" w:rsidRPr="00CF6476" w:rsidRDefault="00136B0C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عالج المشروع معالجة واقعية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لأوجه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الخلاف بين العرب والانكليز والفرنسيين معالجة بعيد عن التعصب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لأي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فريق من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الفر قا</w:t>
      </w:r>
      <w:r w:rsidR="00E74F39" w:rsidRPr="00CF6476">
        <w:rPr>
          <w:rFonts w:asciiTheme="majorBidi" w:hAnsiTheme="majorBidi" w:cstheme="majorBidi" w:hint="eastAsia"/>
          <w:b/>
          <w:bCs/>
          <w:rtl/>
          <w:lang w:bidi="ar-IQ"/>
        </w:rPr>
        <w:t>ء</w:t>
      </w:r>
    </w:p>
    <w:p w:rsidR="00136B0C" w:rsidRPr="00CF6476" w:rsidRDefault="00136B0C" w:rsidP="00E74F39">
      <w:pPr>
        <w:pStyle w:val="a4"/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طلب من بريطانيا والولايات المتحدة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بإدلاء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تصريح بهذا الموضوع وان تؤكد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الأمم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المتحدة عدم مساندتها لفكرة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دولة يهودية في فلسطين</w:t>
      </w:r>
      <w:r w:rsidR="00311274" w:rsidRPr="00CF6476">
        <w:rPr>
          <w:rFonts w:asciiTheme="majorBidi" w:hAnsiTheme="majorBidi" w:cstheme="majorBidi"/>
          <w:b/>
          <w:bCs/>
          <w:rtl/>
          <w:lang w:bidi="ar-IQ"/>
        </w:rPr>
        <w:t>.</w:t>
      </w:r>
    </w:p>
    <w:p w:rsidR="00E74F39" w:rsidRPr="00CF6476" w:rsidRDefault="00E74F39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</w:p>
    <w:p w:rsidR="00311274" w:rsidRPr="00CF6476" w:rsidRDefault="00E74F39" w:rsidP="00E74F39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أعلن</w:t>
      </w:r>
      <w:r w:rsidR="00311274" w:rsidRPr="00CF6476">
        <w:rPr>
          <w:rFonts w:asciiTheme="majorBidi" w:hAnsiTheme="majorBidi" w:cstheme="majorBidi"/>
          <w:b/>
          <w:bCs/>
          <w:rtl/>
          <w:lang w:bidi="ar-IQ"/>
        </w:rPr>
        <w:t xml:space="preserve"> نوري السعيد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311274" w:rsidRPr="00CF6476">
        <w:rPr>
          <w:rFonts w:asciiTheme="majorBidi" w:hAnsiTheme="majorBidi" w:cstheme="majorBidi"/>
          <w:b/>
          <w:bCs/>
          <w:rtl/>
          <w:lang w:bidi="ar-IQ"/>
        </w:rPr>
        <w:t xml:space="preserve"> مشروعه الوحدوي يجب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311274" w:rsidRPr="00CF6476">
        <w:rPr>
          <w:rFonts w:asciiTheme="majorBidi" w:hAnsiTheme="majorBidi" w:cstheme="majorBidi"/>
          <w:b/>
          <w:bCs/>
          <w:rtl/>
          <w:lang w:bidi="ar-IQ"/>
        </w:rPr>
        <w:t xml:space="preserve"> يحقق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الأهداف</w:t>
      </w:r>
      <w:r w:rsidR="00311274"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الآتية</w:t>
      </w:r>
    </w:p>
    <w:p w:rsidR="00311274" w:rsidRPr="00CF6476" w:rsidRDefault="00311274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1-توحيد سوريا ولبنان وفلسطين وشرق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الأردن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في دولة واحدة </w:t>
      </w:r>
    </w:p>
    <w:p w:rsidR="00311274" w:rsidRPr="00CF6476" w:rsidRDefault="00311274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2- لسكان هذه الدولة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يختاروا نوع الحكومة سواء كانت ملكية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أو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جمهورية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وأيضا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سواء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كانت وحدة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أو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اتحاد</w:t>
      </w:r>
    </w:p>
    <w:p w:rsidR="00311274" w:rsidRPr="00CF6476" w:rsidRDefault="00311274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>3-تنشا عصبة عربية</w:t>
      </w:r>
      <w:r w:rsidR="00B325D0" w:rsidRPr="00CF6476">
        <w:rPr>
          <w:rFonts w:asciiTheme="majorBidi" w:hAnsiTheme="majorBidi" w:cstheme="majorBidi"/>
          <w:b/>
          <w:bCs/>
          <w:rtl/>
          <w:lang w:bidi="ar-IQ"/>
        </w:rPr>
        <w:t xml:space="preserve"> ينضم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إليها</w:t>
      </w:r>
      <w:r w:rsidR="00B325D0"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العراق وسوريا فورا وان الباب مف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ت</w:t>
      </w:r>
      <w:r w:rsidR="00B325D0" w:rsidRPr="00CF6476">
        <w:rPr>
          <w:rFonts w:asciiTheme="majorBidi" w:hAnsiTheme="majorBidi" w:cstheme="majorBidi"/>
          <w:b/>
          <w:bCs/>
          <w:rtl/>
          <w:lang w:bidi="ar-IQ"/>
        </w:rPr>
        <w:t xml:space="preserve">وحة للدول العربية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  <w:r w:rsidR="00B325D0" w:rsidRPr="00CF6476">
        <w:rPr>
          <w:rFonts w:asciiTheme="majorBidi" w:hAnsiTheme="majorBidi" w:cstheme="majorBidi"/>
          <w:b/>
          <w:bCs/>
          <w:rtl/>
          <w:lang w:bidi="ar-IQ"/>
        </w:rPr>
        <w:t xml:space="preserve"> للانضمام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إليها</w:t>
      </w:r>
      <w:r w:rsidR="00B325D0" w:rsidRPr="00CF6476">
        <w:rPr>
          <w:rFonts w:asciiTheme="majorBidi" w:hAnsiTheme="majorBidi" w:cstheme="majorBidi"/>
          <w:b/>
          <w:bCs/>
          <w:rtl/>
          <w:lang w:bidi="ar-IQ"/>
        </w:rPr>
        <w:t xml:space="preserve"> متى شاءت</w:t>
      </w:r>
    </w:p>
    <w:p w:rsidR="00B325D0" w:rsidRPr="00CF6476" w:rsidRDefault="00B325D0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>4-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يكون هناك مجلس دائم للعصبة ترشحه الدول المنخرطة فيه يرأسه احد رؤساء الدول وان يتم اختياره وقبوله من تلك الدول</w:t>
      </w:r>
    </w:p>
    <w:p w:rsidR="00B325D0" w:rsidRPr="00CF6476" w:rsidRDefault="00B325D0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>5-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يكون مجلس العصبة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مسئولا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عن (الدفاع /الشؤون الخارجية/ العملة/المواصلات/حماية حقوق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الأقليات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>/التعليم)</w:t>
      </w:r>
    </w:p>
    <w:p w:rsidR="00B325D0" w:rsidRPr="00CF6476" w:rsidRDefault="00B325D0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6-يمنح المشروع اليهود في فلسطين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شبه ذاتية في المنطقة التي يكون فيها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أكثرية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يهود ومنحهم الحق في </w:t>
      </w:r>
      <w:r w:rsidR="00E74F39" w:rsidRPr="00CF6476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مناطقهم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 xml:space="preserve">     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>الريفية والمدنية</w:t>
      </w:r>
    </w:p>
    <w:p w:rsidR="00B325D0" w:rsidRPr="00CF6476" w:rsidRDefault="00B325D0" w:rsidP="00CF6476">
      <w:pPr>
        <w:pStyle w:val="a4"/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>7-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 xml:space="preserve">أن 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تكون القدس مفتوحة لجميع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الأديان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في الزيارة والعبادة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وتتألف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لجنة من ممثلي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الأديان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الثلاثة (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>/ال</w:t>
      </w:r>
      <w:r w:rsidR="00CF643D" w:rsidRPr="00CF6476">
        <w:rPr>
          <w:rFonts w:asciiTheme="majorBidi" w:hAnsiTheme="majorBidi" w:cstheme="majorBidi"/>
          <w:b/>
          <w:bCs/>
          <w:rtl/>
          <w:lang w:bidi="ar-IQ"/>
        </w:rPr>
        <w:t>مسيحية/اليهودية) لضمان ذلك</w:t>
      </w:r>
    </w:p>
    <w:p w:rsidR="00CF643D" w:rsidRPr="00CF6476" w:rsidRDefault="00CF643D" w:rsidP="00CF6476">
      <w:pPr>
        <w:pStyle w:val="a4"/>
        <w:ind w:left="-766"/>
        <w:rPr>
          <w:rFonts w:asciiTheme="majorBidi" w:hAnsiTheme="majorBidi" w:cstheme="majorBidi" w:hint="cs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8-يمنح الموارنة المسيحيين في لبنان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إذا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شاءوا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ممتازة ووفق ما كانوا في عهد الدولة العثمانية</w:t>
      </w:r>
    </w:p>
    <w:p w:rsidR="00CF6476" w:rsidRPr="00CF6476" w:rsidRDefault="00CF6476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CF643D" w:rsidRPr="00CF6476" w:rsidRDefault="00CF6476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 w:hint="cs"/>
          <w:b/>
          <w:bCs/>
          <w:rtl/>
          <w:lang w:bidi="ar-IQ"/>
        </w:rPr>
        <w:t>إن</w:t>
      </w:r>
      <w:r w:rsidR="00CF643D" w:rsidRPr="00CF6476">
        <w:rPr>
          <w:rFonts w:asciiTheme="majorBidi" w:hAnsiTheme="majorBidi" w:cstheme="majorBidi"/>
          <w:b/>
          <w:bCs/>
          <w:rtl/>
          <w:lang w:bidi="ar-IQ"/>
        </w:rPr>
        <w:t xml:space="preserve"> مشروع الهلال الخصيب لم يحظ بموافقة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وتأييد</w:t>
      </w:r>
      <w:r w:rsidR="00CF643D" w:rsidRPr="00CF6476">
        <w:rPr>
          <w:rFonts w:asciiTheme="majorBidi" w:hAnsiTheme="majorBidi" w:cstheme="majorBidi"/>
          <w:b/>
          <w:bCs/>
          <w:rtl/>
          <w:lang w:bidi="ar-IQ"/>
        </w:rPr>
        <w:t xml:space="preserve"> مصر والسعودية ولبنان وسوريا . وذلك كون المشروع يقتصر على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أقطار</w:t>
      </w:r>
      <w:r w:rsidR="00CF643D" w:rsidRPr="00CF6476">
        <w:rPr>
          <w:rFonts w:asciiTheme="majorBidi" w:hAnsiTheme="majorBidi" w:cstheme="majorBidi"/>
          <w:b/>
          <w:bCs/>
          <w:rtl/>
          <w:lang w:bidi="ar-IQ"/>
        </w:rPr>
        <w:t xml:space="preserve"> الهلال الخصيب ويستبعد مصر </w:t>
      </w:r>
      <w:r w:rsidRPr="00CF6476">
        <w:rPr>
          <w:rFonts w:asciiTheme="majorBidi" w:hAnsiTheme="majorBidi" w:cstheme="majorBidi" w:hint="cs"/>
          <w:b/>
          <w:bCs/>
          <w:rtl/>
          <w:lang w:bidi="ar-IQ"/>
        </w:rPr>
        <w:t>وأقطار</w:t>
      </w:r>
      <w:r w:rsidR="00CF643D"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الخليج العربي والجزيرة العربية والمغرب العربي</w:t>
      </w:r>
    </w:p>
    <w:p w:rsidR="00CF643D" w:rsidRPr="00CF6476" w:rsidRDefault="00CF643D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فضلا عن ذلك اعتقاد الدول بان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أي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اتحاد عربي تقوده بريطانيا لابد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يخدم مصالحها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أولا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وللمؤيدين للسياسة البريطانية في المنطقة </w:t>
      </w:r>
    </w:p>
    <w:p w:rsidR="00CF643D" w:rsidRPr="00CF6476" w:rsidRDefault="00CF643D" w:rsidP="00E74F39">
      <w:pPr>
        <w:pStyle w:val="a4"/>
        <w:ind w:left="-766"/>
        <w:jc w:val="both"/>
        <w:rPr>
          <w:rFonts w:asciiTheme="majorBidi" w:hAnsiTheme="majorBidi" w:cstheme="majorBidi"/>
          <w:b/>
          <w:bCs/>
          <w:lang w:bidi="ar-IQ"/>
        </w:rPr>
      </w:pP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كما اخذ انه استخدم ظاهر الوحدة شكلية لتكريس التجزئة والممارسات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الإقليمية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والطائفية وتحقيق حل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م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الصهيونية في</w:t>
      </w:r>
      <w:r w:rsidRPr="00CF6476">
        <w:rPr>
          <w:rFonts w:hint="cs"/>
          <w:b/>
          <w:bCs/>
          <w:rtl/>
          <w:lang w:bidi="ar-IQ"/>
        </w:rPr>
        <w:t xml:space="preserve"> فلسطين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وللأسباب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F6476" w:rsidRPr="00CF6476">
        <w:rPr>
          <w:rFonts w:asciiTheme="majorBidi" w:hAnsiTheme="majorBidi" w:cstheme="majorBidi" w:hint="cs"/>
          <w:b/>
          <w:bCs/>
          <w:rtl/>
          <w:lang w:bidi="ar-IQ"/>
        </w:rPr>
        <w:t>أعلاه</w:t>
      </w:r>
      <w:r w:rsidRPr="00CF6476">
        <w:rPr>
          <w:rFonts w:asciiTheme="majorBidi" w:hAnsiTheme="majorBidi" w:cstheme="majorBidi"/>
          <w:b/>
          <w:bCs/>
          <w:rtl/>
          <w:lang w:bidi="ar-IQ"/>
        </w:rPr>
        <w:t xml:space="preserve"> لم يحالف المشروع النجاح وفشله</w:t>
      </w:r>
      <w:r w:rsidR="00E74F39" w:rsidRPr="00CF647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sectPr w:rsidR="00CF643D" w:rsidRPr="00CF6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CFF"/>
    <w:multiLevelType w:val="hybridMultilevel"/>
    <w:tmpl w:val="04CA3296"/>
    <w:lvl w:ilvl="0" w:tplc="2610A6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555B3"/>
    <w:rsid w:val="00136B0C"/>
    <w:rsid w:val="00311274"/>
    <w:rsid w:val="008555B3"/>
    <w:rsid w:val="00B325D0"/>
    <w:rsid w:val="00CF643D"/>
    <w:rsid w:val="00CF6476"/>
    <w:rsid w:val="00DA15FB"/>
    <w:rsid w:val="00E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0C"/>
    <w:pPr>
      <w:ind w:left="720"/>
      <w:contextualSpacing/>
    </w:pPr>
  </w:style>
  <w:style w:type="paragraph" w:styleId="a4">
    <w:name w:val="No Spacing"/>
    <w:uiPriority w:val="1"/>
    <w:qFormat/>
    <w:rsid w:val="00E74F39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5</cp:revision>
  <dcterms:created xsi:type="dcterms:W3CDTF">2020-04-20T05:50:00Z</dcterms:created>
  <dcterms:modified xsi:type="dcterms:W3CDTF">2020-04-20T06:54:00Z</dcterms:modified>
</cp:coreProperties>
</file>